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4F5" w:rsidRPr="00D34B97" w:rsidRDefault="00F064F5">
      <w:pPr>
        <w:rPr>
          <w:b/>
          <w:sz w:val="24"/>
          <w:szCs w:val="24"/>
        </w:rPr>
      </w:pPr>
      <w:r w:rsidRPr="00D34B97">
        <w:rPr>
          <w:b/>
          <w:sz w:val="24"/>
          <w:szCs w:val="24"/>
        </w:rPr>
        <w:t xml:space="preserve">                              </w:t>
      </w:r>
    </w:p>
    <w:p w:rsidR="00F064F5" w:rsidRPr="00500F3F" w:rsidRDefault="00F064F5" w:rsidP="00D34B97">
      <w:pPr>
        <w:jc w:val="center"/>
        <w:rPr>
          <w:b/>
          <w:sz w:val="32"/>
          <w:szCs w:val="32"/>
        </w:rPr>
      </w:pPr>
      <w:r w:rsidRPr="00500F3F">
        <w:rPr>
          <w:b/>
          <w:sz w:val="32"/>
          <w:szCs w:val="32"/>
        </w:rPr>
        <w:t>Upřesněný program zájezdu KČT Šumperk 21.5. a 28.5.2023</w:t>
      </w:r>
    </w:p>
    <w:p w:rsidR="00F064F5" w:rsidRPr="00FD2F9D" w:rsidRDefault="00F064F5" w:rsidP="00D34B97">
      <w:pPr>
        <w:jc w:val="center"/>
        <w:rPr>
          <w:b/>
          <w:sz w:val="24"/>
          <w:szCs w:val="24"/>
        </w:rPr>
      </w:pPr>
      <w:r w:rsidRPr="00FD2F9D">
        <w:rPr>
          <w:b/>
          <w:sz w:val="24"/>
          <w:szCs w:val="24"/>
        </w:rPr>
        <w:t>Vážení přátelé. Po průzkumné cestě, kterou jsme absolvovali v polovině března, měníme časový plán zájezdu, na který jste se přihlásili. Navštívíme všechna plánovaná místa, ale v jiném pořadí, abychom náš čas využili co nejlépe.</w:t>
      </w:r>
    </w:p>
    <w:p w:rsidR="00F064F5" w:rsidRPr="00D34B97" w:rsidRDefault="00F064F5" w:rsidP="00862A4D">
      <w:pPr>
        <w:rPr>
          <w:bCs/>
          <w:sz w:val="24"/>
          <w:szCs w:val="24"/>
        </w:rPr>
      </w:pPr>
      <w:r w:rsidRPr="00D34B97">
        <w:rPr>
          <w:bCs/>
          <w:sz w:val="24"/>
          <w:szCs w:val="24"/>
        </w:rPr>
        <w:t>Původní plán: Kamieniec Zabkowicki – Zloty Stok - Bílá Voda</w:t>
      </w:r>
    </w:p>
    <w:p w:rsidR="00F064F5" w:rsidRPr="00FD2F9D" w:rsidRDefault="00F064F5" w:rsidP="00D34B97">
      <w:pPr>
        <w:rPr>
          <w:b/>
          <w:sz w:val="24"/>
          <w:szCs w:val="24"/>
        </w:rPr>
      </w:pPr>
      <w:r w:rsidRPr="00D34B97">
        <w:rPr>
          <w:b/>
          <w:sz w:val="24"/>
          <w:szCs w:val="24"/>
        </w:rPr>
        <w:t>Změna:</w:t>
      </w:r>
      <w:r w:rsidRPr="00D34B97">
        <w:rPr>
          <w:bCs/>
          <w:sz w:val="24"/>
          <w:szCs w:val="24"/>
        </w:rPr>
        <w:t xml:space="preserve"> </w:t>
      </w:r>
      <w:r w:rsidRPr="00FD2F9D">
        <w:rPr>
          <w:b/>
          <w:sz w:val="24"/>
          <w:szCs w:val="24"/>
        </w:rPr>
        <w:t>Bílá Voda – návštěva muzea izolace, internace a integrace s výkladem (muzeum otevírá již v 9 hodin). Z Bílé Vody přejezd na Kamieniec Zabkowicki, návštěva paláce Marianny Oranžské (21.5 rezervován termín prohlídky od 12 hod., 28.5. od 11.30. ). Potom vycházka parkem, který je přírodní památkou. Jsou zde okruhy 2 a 5 km. Kolem 15.30 odjezd do Zloteho Stoku, zde jsou v obou termínech od 16.15 pro nás rezervovány vstupy do Zlatého dolu. Součástí prohlídkové trasy je 8m vysoký podzemní vodopád a jízda důlním vláčkem. Pozor: máme přislíbenu průvodkyni v češtině!</w:t>
      </w:r>
    </w:p>
    <w:p w:rsidR="00F064F5" w:rsidRDefault="00F064F5" w:rsidP="00500F3F">
      <w:pPr>
        <w:rPr>
          <w:bCs/>
          <w:sz w:val="24"/>
          <w:szCs w:val="24"/>
        </w:rPr>
      </w:pPr>
      <w:r w:rsidRPr="00D34B97">
        <w:rPr>
          <w:bCs/>
          <w:sz w:val="24"/>
          <w:szCs w:val="24"/>
        </w:rPr>
        <w:t xml:space="preserve">Původně jsme počítali v rozpočtu zájezdu pouze se vstupy do muzea v Bílé Vodě a na Kamieniec a to v částce, která </w:t>
      </w:r>
      <w:r>
        <w:rPr>
          <w:bCs/>
          <w:sz w:val="24"/>
          <w:szCs w:val="24"/>
        </w:rPr>
        <w:t>již neplatí a od května se zvyšuje. U</w:t>
      </w:r>
      <w:r w:rsidRPr="00D34B97">
        <w:rPr>
          <w:bCs/>
          <w:sz w:val="24"/>
          <w:szCs w:val="24"/>
        </w:rPr>
        <w:t xml:space="preserve"> Zl.Stoku </w:t>
      </w:r>
      <w:r>
        <w:rPr>
          <w:bCs/>
          <w:sz w:val="24"/>
          <w:szCs w:val="24"/>
        </w:rPr>
        <w:t xml:space="preserve">jsme předpokládali, že si </w:t>
      </w:r>
      <w:r w:rsidRPr="00D34B97">
        <w:rPr>
          <w:bCs/>
          <w:sz w:val="24"/>
          <w:szCs w:val="24"/>
        </w:rPr>
        <w:t>zájemci</w:t>
      </w:r>
      <w:r>
        <w:rPr>
          <w:bCs/>
          <w:sz w:val="24"/>
          <w:szCs w:val="24"/>
        </w:rPr>
        <w:t xml:space="preserve"> uhradí vstup jednotlivě, o</w:t>
      </w:r>
      <w:r w:rsidRPr="00D34B97">
        <w:rPr>
          <w:bCs/>
          <w:sz w:val="24"/>
          <w:szCs w:val="24"/>
        </w:rPr>
        <w:t xml:space="preserve">všem vzhledem k nutnosti rezervovat </w:t>
      </w:r>
      <w:r>
        <w:rPr>
          <w:bCs/>
          <w:sz w:val="24"/>
          <w:szCs w:val="24"/>
        </w:rPr>
        <w:t xml:space="preserve">skupiny </w:t>
      </w:r>
      <w:r w:rsidRPr="00D34B97">
        <w:rPr>
          <w:bCs/>
          <w:sz w:val="24"/>
          <w:szCs w:val="24"/>
        </w:rPr>
        <w:t xml:space="preserve">na konkrétní čas a </w:t>
      </w:r>
      <w:r>
        <w:rPr>
          <w:bCs/>
          <w:sz w:val="24"/>
          <w:szCs w:val="24"/>
        </w:rPr>
        <w:t xml:space="preserve">k </w:t>
      </w:r>
      <w:r w:rsidRPr="00D34B97">
        <w:rPr>
          <w:bCs/>
          <w:sz w:val="24"/>
          <w:szCs w:val="24"/>
        </w:rPr>
        <w:t>možným časovým problémům se vstupem do Zlatého dolu, který ale určitě stojí za návštěvu, jsme se rozhodli</w:t>
      </w:r>
      <w:r>
        <w:rPr>
          <w:bCs/>
          <w:sz w:val="24"/>
          <w:szCs w:val="24"/>
        </w:rPr>
        <w:t xml:space="preserve"> pro změnu. Ode</w:t>
      </w:r>
      <w:r w:rsidRPr="00D34B97">
        <w:rPr>
          <w:bCs/>
          <w:sz w:val="24"/>
          <w:szCs w:val="24"/>
        </w:rPr>
        <w:t xml:space="preserve"> všech</w:t>
      </w:r>
      <w:r>
        <w:rPr>
          <w:bCs/>
          <w:sz w:val="24"/>
          <w:szCs w:val="24"/>
        </w:rPr>
        <w:t xml:space="preserve"> zájemců o </w:t>
      </w:r>
      <w:r w:rsidRPr="00D34B97">
        <w:rPr>
          <w:bCs/>
          <w:sz w:val="24"/>
          <w:szCs w:val="24"/>
        </w:rPr>
        <w:t xml:space="preserve">vstup do dolu vybereme během cesty 150 Kč a vstupné uhradíme společně kartou. Tím se vyhneme časovým ztrátám a nutnosti disponovat polskou měnou. </w:t>
      </w:r>
      <w:r>
        <w:rPr>
          <w:bCs/>
          <w:sz w:val="24"/>
          <w:szCs w:val="24"/>
        </w:rPr>
        <w:t xml:space="preserve"> ! Připomínáme, že v dole bude chladno, počítejte s teplejším oblečením. </w:t>
      </w:r>
    </w:p>
    <w:p w:rsidR="00F064F5" w:rsidRPr="00D34B97" w:rsidRDefault="00F064F5" w:rsidP="00D34B97">
      <w:pPr>
        <w:rPr>
          <w:bCs/>
          <w:sz w:val="24"/>
          <w:szCs w:val="24"/>
        </w:rPr>
      </w:pPr>
      <w:r>
        <w:rPr>
          <w:bCs/>
          <w:sz w:val="24"/>
          <w:szCs w:val="24"/>
        </w:rPr>
        <w:t xml:space="preserve">Jelikož část dne budeme za hranicemi, doporučujeme pojištění léčebných výloh. </w:t>
      </w:r>
    </w:p>
    <w:p w:rsidR="00F064F5" w:rsidRPr="00D34B97" w:rsidRDefault="00F064F5">
      <w:pPr>
        <w:rPr>
          <w:b/>
          <w:sz w:val="24"/>
          <w:szCs w:val="24"/>
        </w:rPr>
      </w:pPr>
      <w:r w:rsidRPr="00D34B97">
        <w:rPr>
          <w:b/>
          <w:sz w:val="24"/>
          <w:szCs w:val="24"/>
        </w:rPr>
        <w:t>Odjezd se nemění: ze Šumperka z parkoviště u nádraží naproti Penny         v 7.00 hod.</w:t>
      </w:r>
    </w:p>
    <w:p w:rsidR="00F064F5" w:rsidRPr="00500F3F" w:rsidRDefault="00F064F5" w:rsidP="0096392A">
      <w:pPr>
        <w:rPr>
          <w:b/>
          <w:sz w:val="24"/>
          <w:szCs w:val="24"/>
        </w:rPr>
      </w:pPr>
      <w:r w:rsidRPr="00500F3F">
        <w:rPr>
          <w:b/>
          <w:sz w:val="24"/>
          <w:szCs w:val="24"/>
        </w:rPr>
        <w:t xml:space="preserve">Původní cena: 500,- Kč </w:t>
      </w:r>
    </w:p>
    <w:p w:rsidR="00F064F5" w:rsidRPr="00500F3F" w:rsidRDefault="00F064F5" w:rsidP="00D34B97">
      <w:pPr>
        <w:rPr>
          <w:b/>
          <w:sz w:val="24"/>
          <w:szCs w:val="24"/>
        </w:rPr>
      </w:pPr>
      <w:r w:rsidRPr="00500F3F">
        <w:rPr>
          <w:b/>
          <w:sz w:val="24"/>
          <w:szCs w:val="24"/>
        </w:rPr>
        <w:t>Vstupné do Zlatého dolu (36 zl.) – v autobuse od každého vybereme 150 Kč</w:t>
      </w:r>
      <w:r>
        <w:rPr>
          <w:b/>
          <w:sz w:val="24"/>
          <w:szCs w:val="24"/>
        </w:rPr>
        <w:t xml:space="preserve">. Výměna zlotých není nezbytná, ale na drobnou útratu se může hodit. Je to va Vaší úvaze. </w:t>
      </w:r>
    </w:p>
    <w:p w:rsidR="00F064F5" w:rsidRPr="00D34B97" w:rsidRDefault="00F064F5" w:rsidP="007716E0">
      <w:pPr>
        <w:rPr>
          <w:bCs/>
          <w:sz w:val="24"/>
          <w:szCs w:val="24"/>
        </w:rPr>
      </w:pPr>
      <w:r>
        <w:rPr>
          <w:bCs/>
          <w:sz w:val="24"/>
          <w:szCs w:val="24"/>
        </w:rPr>
        <w:t xml:space="preserve">Doufáme, že se naše cesta vydaří a že společně prožijeme hezký den. Těšíme se na Vás. </w:t>
      </w:r>
    </w:p>
    <w:p w:rsidR="00F064F5" w:rsidRPr="00D34B97" w:rsidRDefault="00F064F5">
      <w:pPr>
        <w:rPr>
          <w:bCs/>
          <w:sz w:val="24"/>
          <w:szCs w:val="24"/>
        </w:rPr>
      </w:pPr>
      <w:r w:rsidRPr="00D34B97">
        <w:rPr>
          <w:bCs/>
          <w:sz w:val="24"/>
          <w:szCs w:val="24"/>
        </w:rPr>
        <w:t>Zdeňka Daňková tel. 774 644 647</w:t>
      </w:r>
    </w:p>
    <w:p w:rsidR="00F064F5" w:rsidRPr="00D34B97" w:rsidRDefault="00F064F5">
      <w:pPr>
        <w:rPr>
          <w:bCs/>
          <w:sz w:val="24"/>
          <w:szCs w:val="24"/>
        </w:rPr>
      </w:pPr>
      <w:r w:rsidRPr="00D34B97">
        <w:rPr>
          <w:bCs/>
          <w:sz w:val="24"/>
          <w:szCs w:val="24"/>
        </w:rPr>
        <w:t>František Ondráček tel. 739 097 236</w:t>
      </w:r>
    </w:p>
    <w:sectPr w:rsidR="00F064F5" w:rsidRPr="00D34B97" w:rsidSect="00DA6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1B55"/>
    <w:rsid w:val="0002574B"/>
    <w:rsid w:val="000F48FE"/>
    <w:rsid w:val="000F6EF7"/>
    <w:rsid w:val="00112487"/>
    <w:rsid w:val="00151703"/>
    <w:rsid w:val="00176F5F"/>
    <w:rsid w:val="00223B92"/>
    <w:rsid w:val="00283352"/>
    <w:rsid w:val="002B105D"/>
    <w:rsid w:val="002B2BD7"/>
    <w:rsid w:val="00500F3F"/>
    <w:rsid w:val="005408C5"/>
    <w:rsid w:val="00622A34"/>
    <w:rsid w:val="00675211"/>
    <w:rsid w:val="00731BA3"/>
    <w:rsid w:val="007405A4"/>
    <w:rsid w:val="007716E0"/>
    <w:rsid w:val="00772425"/>
    <w:rsid w:val="007C497B"/>
    <w:rsid w:val="0084645B"/>
    <w:rsid w:val="00862A4D"/>
    <w:rsid w:val="008A4A54"/>
    <w:rsid w:val="008A64BB"/>
    <w:rsid w:val="008D59F0"/>
    <w:rsid w:val="008F55E5"/>
    <w:rsid w:val="009110F5"/>
    <w:rsid w:val="0091374D"/>
    <w:rsid w:val="009222F1"/>
    <w:rsid w:val="00930050"/>
    <w:rsid w:val="00937CC3"/>
    <w:rsid w:val="00962F5C"/>
    <w:rsid w:val="0096392A"/>
    <w:rsid w:val="00966F5F"/>
    <w:rsid w:val="009F2B21"/>
    <w:rsid w:val="00A01CF6"/>
    <w:rsid w:val="00A57BAF"/>
    <w:rsid w:val="00A60DB9"/>
    <w:rsid w:val="00A9316E"/>
    <w:rsid w:val="00AC300E"/>
    <w:rsid w:val="00B02A72"/>
    <w:rsid w:val="00B3045E"/>
    <w:rsid w:val="00B84F42"/>
    <w:rsid w:val="00BB53FD"/>
    <w:rsid w:val="00BE738A"/>
    <w:rsid w:val="00C156D9"/>
    <w:rsid w:val="00C328B6"/>
    <w:rsid w:val="00CA1B55"/>
    <w:rsid w:val="00CA6DCA"/>
    <w:rsid w:val="00D34B97"/>
    <w:rsid w:val="00D74294"/>
    <w:rsid w:val="00D84C22"/>
    <w:rsid w:val="00DA6698"/>
    <w:rsid w:val="00E37B6E"/>
    <w:rsid w:val="00E53884"/>
    <w:rsid w:val="00E612E1"/>
    <w:rsid w:val="00E76745"/>
    <w:rsid w:val="00EA53D4"/>
    <w:rsid w:val="00F064F5"/>
    <w:rsid w:val="00F17BFD"/>
    <w:rsid w:val="00FB6894"/>
    <w:rsid w:val="00FC6DB3"/>
    <w:rsid w:val="00FD2F9D"/>
    <w:rsid w:val="00FE3E1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69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63</TotalTime>
  <Pages>1</Pages>
  <Words>303</Words>
  <Characters>1794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Deda</dc:creator>
  <cp:keywords/>
  <dc:description/>
  <cp:lastModifiedBy>Zdeňka Daňková</cp:lastModifiedBy>
  <cp:revision>6</cp:revision>
  <cp:lastPrinted>2023-04-02T17:57:00Z</cp:lastPrinted>
  <dcterms:created xsi:type="dcterms:W3CDTF">2023-03-30T14:57:00Z</dcterms:created>
  <dcterms:modified xsi:type="dcterms:W3CDTF">2023-04-03T17:23:00Z</dcterms:modified>
</cp:coreProperties>
</file>